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3FF3" w14:textId="77777777" w:rsidR="009331B9" w:rsidRDefault="009331B9" w:rsidP="00534050">
      <w:pPr>
        <w:ind w:left="360"/>
      </w:pPr>
      <w:bookmarkStart w:id="0" w:name="_GoBack"/>
      <w:bookmarkEnd w:id="0"/>
    </w:p>
    <w:p w14:paraId="0D40DA8A" w14:textId="77777777" w:rsidR="00534050" w:rsidRDefault="009331B9" w:rsidP="00534050">
      <w:pPr>
        <w:spacing w:after="240" w:line="276" w:lineRule="auto"/>
        <w:ind w:left="360"/>
        <w:jc w:val="center"/>
        <w:rPr>
          <w:b/>
          <w:bCs/>
        </w:rPr>
      </w:pPr>
      <w:bookmarkStart w:id="1" w:name="OLE_LINK1"/>
      <w:r w:rsidRPr="009331B9">
        <w:rPr>
          <w:b/>
          <w:bCs/>
        </w:rPr>
        <w:t xml:space="preserve">Dodatek k petici proti záměru „Zóna ekonomického rozvoje Boršov nad Vltavou I“ </w:t>
      </w:r>
    </w:p>
    <w:p w14:paraId="5C58EE6E" w14:textId="63134D18" w:rsidR="009331B9" w:rsidRPr="009331B9" w:rsidRDefault="009331B9" w:rsidP="00534050">
      <w:pPr>
        <w:spacing w:after="240" w:line="276" w:lineRule="auto"/>
        <w:ind w:left="360"/>
        <w:jc w:val="center"/>
        <w:rPr>
          <w:b/>
          <w:bCs/>
        </w:rPr>
      </w:pPr>
      <w:r w:rsidRPr="009331B9">
        <w:rPr>
          <w:b/>
          <w:bCs/>
        </w:rPr>
        <w:t>(projekt Amazon)</w:t>
      </w:r>
    </w:p>
    <w:p w14:paraId="13FA618A" w14:textId="698B7764" w:rsidR="009331B9" w:rsidRDefault="00D03A55" w:rsidP="00534050">
      <w:pPr>
        <w:spacing w:after="240" w:line="276" w:lineRule="auto"/>
        <w:ind w:left="360"/>
      </w:pPr>
      <w:r>
        <w:t>My, níže podepsaní ob</w:t>
      </w:r>
      <w:r w:rsidR="009331B9" w:rsidRPr="009331B9">
        <w:t>čané obce Boršov</w:t>
      </w:r>
      <w:r>
        <w:t>a</w:t>
      </w:r>
      <w:r w:rsidR="009331B9" w:rsidRPr="009331B9">
        <w:t xml:space="preserve"> nad Vltavou tímto žád</w:t>
      </w:r>
      <w:r>
        <w:t>áme</w:t>
      </w:r>
      <w:r w:rsidR="009331B9" w:rsidRPr="009331B9">
        <w:t xml:space="preserve"> o zodpovězení níže položených otázek zainteresovanými stranami (zastupitelstvo, investoři a budoucí pronájemce) před finálním rozhodnutím o záměru.</w:t>
      </w:r>
    </w:p>
    <w:p w14:paraId="15188590" w14:textId="4981C82A" w:rsidR="0057183B" w:rsidRPr="009331B9" w:rsidRDefault="00813AAE" w:rsidP="00534050">
      <w:pPr>
        <w:pStyle w:val="Odstavecseseznamem"/>
        <w:numPr>
          <w:ilvl w:val="0"/>
          <w:numId w:val="1"/>
        </w:numPr>
        <w:spacing w:after="240" w:line="276" w:lineRule="auto"/>
      </w:pPr>
      <w:r w:rsidRPr="009331B9">
        <w:t>Prosíme zastupitelstvo o zveřejnění zápisu z informační schůzky s občany z 16. 6. včetně položených otázek i následných odpovědí</w:t>
      </w:r>
      <w:r w:rsidR="00963696">
        <w:t xml:space="preserve"> pro občany, kteří o informační schůzce nevěděli nebo se jí nemohli zúčastnit.</w:t>
      </w:r>
    </w:p>
    <w:p w14:paraId="3C75E77E" w14:textId="0FB6C6F8" w:rsidR="00813AAE" w:rsidRPr="00362C92" w:rsidRDefault="00813AAE" w:rsidP="00534050">
      <w:pPr>
        <w:pStyle w:val="Odstavecseseznamem"/>
        <w:numPr>
          <w:ilvl w:val="0"/>
          <w:numId w:val="1"/>
        </w:numPr>
        <w:spacing w:after="240" w:line="276" w:lineRule="auto"/>
      </w:pPr>
      <w:r w:rsidRPr="00362C92">
        <w:t>Co přesně mají v plánu zastupitelé v červenci schvalovat?</w:t>
      </w:r>
    </w:p>
    <w:p w14:paraId="6230C38E" w14:textId="111170B3" w:rsidR="00813AAE" w:rsidRDefault="00362C92" w:rsidP="00534050">
      <w:pPr>
        <w:pStyle w:val="Odstavecseseznamem"/>
        <w:numPr>
          <w:ilvl w:val="0"/>
          <w:numId w:val="1"/>
        </w:numPr>
        <w:spacing w:after="240" w:line="276" w:lineRule="auto"/>
      </w:pPr>
      <w:r w:rsidRPr="00362C92">
        <w:t>J</w:t>
      </w:r>
      <w:r w:rsidR="00813AAE" w:rsidRPr="00362C92">
        <w:t>e pro předchozí proje</w:t>
      </w:r>
      <w:r>
        <w:t>k</w:t>
      </w:r>
      <w:r w:rsidR="00813AAE" w:rsidRPr="00362C92">
        <w:t xml:space="preserve">t, </w:t>
      </w:r>
      <w:proofErr w:type="gramStart"/>
      <w:r>
        <w:t>nevýhodnost kterého</w:t>
      </w:r>
      <w:proofErr w:type="gramEnd"/>
      <w:r>
        <w:t xml:space="preserve"> </w:t>
      </w:r>
      <w:r w:rsidRPr="00362C92">
        <w:t xml:space="preserve">se </w:t>
      </w:r>
      <w:r>
        <w:t>uvádí</w:t>
      </w:r>
      <w:r w:rsidRPr="00362C92">
        <w:t xml:space="preserve"> jako </w:t>
      </w:r>
      <w:r>
        <w:t xml:space="preserve">hlavní </w:t>
      </w:r>
      <w:r w:rsidRPr="00362C92">
        <w:t>důvod pro urychlené schválení projektu nového (“Amazon”)</w:t>
      </w:r>
      <w:r>
        <w:t>,</w:t>
      </w:r>
      <w:r w:rsidR="00813AAE" w:rsidRPr="00362C92">
        <w:t xml:space="preserve"> vyd</w:t>
      </w:r>
      <w:r>
        <w:t>á</w:t>
      </w:r>
      <w:r w:rsidR="00813AAE" w:rsidRPr="00362C92">
        <w:t xml:space="preserve">no </w:t>
      </w:r>
      <w:r w:rsidRPr="00362C92">
        <w:t>ú</w:t>
      </w:r>
      <w:r w:rsidR="00813AAE" w:rsidRPr="00362C92">
        <w:t>zemn</w:t>
      </w:r>
      <w:r w:rsidRPr="00362C92">
        <w:t>í</w:t>
      </w:r>
      <w:r w:rsidR="00813AAE" w:rsidRPr="00362C92">
        <w:t xml:space="preserve"> rozhodnut</w:t>
      </w:r>
      <w:r w:rsidRPr="00362C92">
        <w:t>í</w:t>
      </w:r>
      <w:r w:rsidR="00813AAE" w:rsidRPr="00362C92">
        <w:t>, nebo stavebn</w:t>
      </w:r>
      <w:r w:rsidRPr="00362C92">
        <w:t>í</w:t>
      </w:r>
      <w:r w:rsidR="00813AAE" w:rsidRPr="00362C92">
        <w:t xml:space="preserve"> povolen</w:t>
      </w:r>
      <w:r w:rsidRPr="00362C92">
        <w:t>í</w:t>
      </w:r>
      <w:r w:rsidR="00813AAE" w:rsidRPr="00362C92">
        <w:t>?</w:t>
      </w:r>
    </w:p>
    <w:p w14:paraId="2EAF2E4B" w14:textId="0A96F197" w:rsidR="00362C92" w:rsidRDefault="009331B9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>Bude předpokládaná energetická náročnost provozu distribučního centra Amazonu, zesílená zejména v předvánoční době, kdy bude zcela minimálně doplňována produkcí instalovaných solárních panelů, odpovídat kapacitě přenosové sítě tak, aby nedocházelo k výpadkům elektřiny v katastru Boršova? Má projekt vyjádření distributora sítě?</w:t>
      </w:r>
    </w:p>
    <w:p w14:paraId="471BF16D" w14:textId="2FB0ED70" w:rsidR="009331B9" w:rsidRDefault="00BA4BF2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>Zásadně nesouhlasíme s výstavou ubytovny pro zaměstnance Amazonu v katastru obce, je možné tento bod právně ošetřit tak, aby nebyla později ze strany dalších subjektů výstavba realizována i přes nesouhlas obce</w:t>
      </w:r>
      <w:r w:rsidR="00BD70DC">
        <w:t>?</w:t>
      </w:r>
    </w:p>
    <w:p w14:paraId="6BE323AB" w14:textId="77777777" w:rsidR="00963696" w:rsidRDefault="00963696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>Jaká je předpokládaná struktura budoucích pracovníků Amazonu, jaké procento z nich bude na místo sváženo hromadnou dopravou?</w:t>
      </w:r>
    </w:p>
    <w:p w14:paraId="04560037" w14:textId="5C201462" w:rsidR="00BA4BF2" w:rsidRDefault="00BA4BF2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 xml:space="preserve">Jak je v projektu zohledněn fakt, že část dotčených pozemků je </w:t>
      </w:r>
      <w:r w:rsidR="00963696">
        <w:t>ZPF stále veden v nejvyšší kategorii (bonita I)? Jaký je veřejný zájem ničit ornici nejvyšší kategorie logistickým centrem jedné z největších firem světa?</w:t>
      </w:r>
    </w:p>
    <w:p w14:paraId="79A1E2A5" w14:textId="6D093277" w:rsidR="00963696" w:rsidRDefault="00963696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>O</w:t>
      </w:r>
      <w:r w:rsidRPr="00963696">
        <w:t>pravdu spl</w:t>
      </w:r>
      <w:r>
        <w:t>ň</w:t>
      </w:r>
      <w:r w:rsidRPr="00963696">
        <w:t>uj</w:t>
      </w:r>
      <w:r>
        <w:t>í</w:t>
      </w:r>
      <w:r w:rsidRPr="00963696">
        <w:t xml:space="preserve"> parametry obou kruhov</w:t>
      </w:r>
      <w:r>
        <w:t>ý</w:t>
      </w:r>
      <w:r w:rsidRPr="00963696">
        <w:t>ch objezd</w:t>
      </w:r>
      <w:r>
        <w:t>ů</w:t>
      </w:r>
      <w:r w:rsidRPr="00963696">
        <w:t xml:space="preserve"> p</w:t>
      </w:r>
      <w:r>
        <w:t>ř</w:t>
      </w:r>
      <w:r w:rsidRPr="00963696">
        <w:t xml:space="preserve">i </w:t>
      </w:r>
      <w:r>
        <w:t>napojení distribučního centra</w:t>
      </w:r>
      <w:r w:rsidRPr="00963696">
        <w:t xml:space="preserve"> na d</w:t>
      </w:r>
      <w:r>
        <w:t>álniční síť</w:t>
      </w:r>
      <w:r w:rsidRPr="00963696">
        <w:t xml:space="preserve"> parametry p</w:t>
      </w:r>
      <w:r>
        <w:t>ř</w:t>
      </w:r>
      <w:r w:rsidRPr="00963696">
        <w:t>edpokl</w:t>
      </w:r>
      <w:r>
        <w:t>á</w:t>
      </w:r>
      <w:r w:rsidRPr="00963696">
        <w:t>dan</w:t>
      </w:r>
      <w:r>
        <w:t>é</w:t>
      </w:r>
      <w:r w:rsidRPr="00963696">
        <w:t xml:space="preserve"> dopravn</w:t>
      </w:r>
      <w:r>
        <w:t>í</w:t>
      </w:r>
      <w:r w:rsidRPr="00963696">
        <w:t xml:space="preserve"> z</w:t>
      </w:r>
      <w:r>
        <w:t>á</w:t>
      </w:r>
      <w:r w:rsidRPr="00963696">
        <w:t>t</w:t>
      </w:r>
      <w:r>
        <w:t>ěž</w:t>
      </w:r>
      <w:r w:rsidRPr="00963696">
        <w:t>e? Zejm</w:t>
      </w:r>
      <w:r>
        <w:t>é</w:t>
      </w:r>
      <w:r w:rsidRPr="00963696">
        <w:t>na kruhov</w:t>
      </w:r>
      <w:r>
        <w:t>ý</w:t>
      </w:r>
      <w:r w:rsidRPr="00963696">
        <w:t xml:space="preserve"> ob</w:t>
      </w:r>
      <w:r>
        <w:t>j</w:t>
      </w:r>
      <w:r w:rsidRPr="00963696">
        <w:t>ezd pod V</w:t>
      </w:r>
      <w:r>
        <w:t>č</w:t>
      </w:r>
      <w:r w:rsidRPr="00963696">
        <w:t>elnou je v dopravn</w:t>
      </w:r>
      <w:r>
        <w:t>í</w:t>
      </w:r>
      <w:r w:rsidRPr="00963696">
        <w:t xml:space="preserve">ch </w:t>
      </w:r>
      <w:r>
        <w:t>š</w:t>
      </w:r>
      <w:r w:rsidRPr="00963696">
        <w:t>pi</w:t>
      </w:r>
      <w:r>
        <w:t>č</w:t>
      </w:r>
      <w:r w:rsidRPr="00963696">
        <w:t>k</w:t>
      </w:r>
      <w:r>
        <w:t>á</w:t>
      </w:r>
      <w:r w:rsidRPr="00963696">
        <w:t xml:space="preserve">ch </w:t>
      </w:r>
      <w:r>
        <w:t>š</w:t>
      </w:r>
      <w:r w:rsidRPr="00963696">
        <w:t>patn</w:t>
      </w:r>
      <w:r>
        <w:t>ě</w:t>
      </w:r>
      <w:r w:rsidRPr="00963696">
        <w:t xml:space="preserve"> propustn</w:t>
      </w:r>
      <w:r>
        <w:t>ý</w:t>
      </w:r>
      <w:r w:rsidRPr="00963696">
        <w:t xml:space="preserve"> u</w:t>
      </w:r>
      <w:r>
        <w:t>ž</w:t>
      </w:r>
      <w:r w:rsidRPr="00963696">
        <w:t xml:space="preserve"> v sou</w:t>
      </w:r>
      <w:r>
        <w:t>č</w:t>
      </w:r>
      <w:r w:rsidRPr="00963696">
        <w:t>asn</w:t>
      </w:r>
      <w:r>
        <w:t>é</w:t>
      </w:r>
      <w:r w:rsidRPr="00963696">
        <w:t xml:space="preserve"> dob</w:t>
      </w:r>
      <w:r>
        <w:t xml:space="preserve">ě. </w:t>
      </w:r>
    </w:p>
    <w:p w14:paraId="5A0D75C5" w14:textId="4397E288" w:rsidR="00D03A55" w:rsidRDefault="00D03A55" w:rsidP="008B7F1D">
      <w:pPr>
        <w:pStyle w:val="Odstavecseseznamem"/>
        <w:numPr>
          <w:ilvl w:val="0"/>
          <w:numId w:val="1"/>
        </w:numPr>
        <w:spacing w:after="240" w:line="276" w:lineRule="auto"/>
      </w:pPr>
      <w:r>
        <w:t xml:space="preserve">Je možné v projektu </w:t>
      </w:r>
      <w:proofErr w:type="spellStart"/>
      <w:r>
        <w:t>zastropovat</w:t>
      </w:r>
      <w:proofErr w:type="spellEnd"/>
      <w:r>
        <w:t xml:space="preserve"> maximální hodnoty důležitých parametrů </w:t>
      </w:r>
      <w:r w:rsidR="00534050">
        <w:t xml:space="preserve">projektu </w:t>
      </w:r>
      <w:r>
        <w:t>(počet pracovníků, dopravní zátěž, pracovní doba, emise…) po dobu jeho trvání?</w:t>
      </w:r>
    </w:p>
    <w:p w14:paraId="35F249A1" w14:textId="62E58D04" w:rsidR="00963696" w:rsidRDefault="00963696" w:rsidP="00534050">
      <w:pPr>
        <w:pStyle w:val="Odstavecseseznamem"/>
        <w:numPr>
          <w:ilvl w:val="0"/>
          <w:numId w:val="1"/>
        </w:numPr>
        <w:spacing w:after="240" w:line="276" w:lineRule="auto"/>
      </w:pPr>
      <w:r w:rsidRPr="00BD70DC">
        <w:t>Proč o schválení výstavby Amazonu nerozhodne až budoucí zastupitelstvo, na kterém bude ležet hlavní břímě realizace projekt</w:t>
      </w:r>
      <w:r w:rsidR="00BD70DC">
        <w:t>u</w:t>
      </w:r>
      <w:r w:rsidRPr="00BD70DC">
        <w:t>? Vzhledem k blízkému termínu voleb nám to přijde jako logický požadavek. Investor se tomu z pochopitelných důvodů snaží vyhnout, ale dle našeho názoru na obec vyvíjí nemístný nátlak</w:t>
      </w:r>
      <w:r w:rsidR="00BD70DC">
        <w:t>.</w:t>
      </w:r>
      <w:r w:rsidRPr="00BD70DC">
        <w:t xml:space="preserve"> Z logiky věci </w:t>
      </w:r>
      <w:r w:rsidR="00BD70DC" w:rsidRPr="00BD70DC">
        <w:t>(délka trvání projektu a jeden nájemník pro celý areál)</w:t>
      </w:r>
      <w:r w:rsidR="00BD70DC">
        <w:t>,</w:t>
      </w:r>
      <w:r w:rsidR="00BD70DC" w:rsidRPr="00BD70DC">
        <w:t xml:space="preserve"> </w:t>
      </w:r>
      <w:r w:rsidRPr="00BD70DC">
        <w:t xml:space="preserve">je pro ně nový projekt mnohem </w:t>
      </w:r>
      <w:r w:rsidR="007E6416" w:rsidRPr="00BD70DC">
        <w:t>výhodnější</w:t>
      </w:r>
      <w:r w:rsidRPr="00BD70DC">
        <w:t xml:space="preserve"> než ten předešlý</w:t>
      </w:r>
      <w:r w:rsidR="00BD70DC">
        <w:t>.</w:t>
      </w:r>
    </w:p>
    <w:p w14:paraId="73E0B429" w14:textId="325C345D" w:rsidR="007E6416" w:rsidRPr="00362C92" w:rsidRDefault="007E6416" w:rsidP="00534050">
      <w:pPr>
        <w:pStyle w:val="Odstavecseseznamem"/>
        <w:numPr>
          <w:ilvl w:val="0"/>
          <w:numId w:val="1"/>
        </w:numPr>
        <w:spacing w:after="240" w:line="276" w:lineRule="auto"/>
      </w:pPr>
      <w:r>
        <w:t>Prosíme, aby každý z členů zastupitelstva vyjádřil a zdůvodnil svůj postoj k projektu. Proč je v zájmu obce projekt realizovat?</w:t>
      </w:r>
      <w:bookmarkEnd w:id="1"/>
    </w:p>
    <w:sectPr w:rsidR="007E6416" w:rsidRPr="00362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4D1D"/>
    <w:multiLevelType w:val="hybridMultilevel"/>
    <w:tmpl w:val="5770B7C4"/>
    <w:lvl w:ilvl="0" w:tplc="841CB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E"/>
    <w:rsid w:val="000134F6"/>
    <w:rsid w:val="0002200F"/>
    <w:rsid w:val="00024DF0"/>
    <w:rsid w:val="00025797"/>
    <w:rsid w:val="0003255F"/>
    <w:rsid w:val="00041404"/>
    <w:rsid w:val="00043C9A"/>
    <w:rsid w:val="00052E65"/>
    <w:rsid w:val="000744BD"/>
    <w:rsid w:val="00077DE9"/>
    <w:rsid w:val="000A7453"/>
    <w:rsid w:val="000B4512"/>
    <w:rsid w:val="000C2000"/>
    <w:rsid w:val="000E36F7"/>
    <w:rsid w:val="000F49CF"/>
    <w:rsid w:val="001233F2"/>
    <w:rsid w:val="00141DC8"/>
    <w:rsid w:val="00155278"/>
    <w:rsid w:val="0016143F"/>
    <w:rsid w:val="001644E4"/>
    <w:rsid w:val="00172C49"/>
    <w:rsid w:val="00186945"/>
    <w:rsid w:val="0019116B"/>
    <w:rsid w:val="001C021C"/>
    <w:rsid w:val="001C449E"/>
    <w:rsid w:val="001D47D7"/>
    <w:rsid w:val="0020434B"/>
    <w:rsid w:val="0021244F"/>
    <w:rsid w:val="002366A8"/>
    <w:rsid w:val="00236F1A"/>
    <w:rsid w:val="00244BC9"/>
    <w:rsid w:val="00273C0F"/>
    <w:rsid w:val="0027686E"/>
    <w:rsid w:val="00290971"/>
    <w:rsid w:val="0029793C"/>
    <w:rsid w:val="002A2AD1"/>
    <w:rsid w:val="002A3381"/>
    <w:rsid w:val="002B311D"/>
    <w:rsid w:val="002D6A85"/>
    <w:rsid w:val="002E79F1"/>
    <w:rsid w:val="00301495"/>
    <w:rsid w:val="003333D8"/>
    <w:rsid w:val="00346672"/>
    <w:rsid w:val="00347C2A"/>
    <w:rsid w:val="003543FD"/>
    <w:rsid w:val="00361E6F"/>
    <w:rsid w:val="00362929"/>
    <w:rsid w:val="00362C92"/>
    <w:rsid w:val="00370390"/>
    <w:rsid w:val="00380120"/>
    <w:rsid w:val="00381AF2"/>
    <w:rsid w:val="0038780D"/>
    <w:rsid w:val="003A041B"/>
    <w:rsid w:val="003A3535"/>
    <w:rsid w:val="003B4E17"/>
    <w:rsid w:val="003E2C47"/>
    <w:rsid w:val="003E7D3B"/>
    <w:rsid w:val="003F5755"/>
    <w:rsid w:val="0040234E"/>
    <w:rsid w:val="0041311C"/>
    <w:rsid w:val="004134F9"/>
    <w:rsid w:val="0043365A"/>
    <w:rsid w:val="00435B7E"/>
    <w:rsid w:val="00471DE7"/>
    <w:rsid w:val="00477479"/>
    <w:rsid w:val="00483E34"/>
    <w:rsid w:val="00484724"/>
    <w:rsid w:val="004A21BA"/>
    <w:rsid w:val="004A2F29"/>
    <w:rsid w:val="004A3A3E"/>
    <w:rsid w:val="004D2972"/>
    <w:rsid w:val="004D6702"/>
    <w:rsid w:val="004E0247"/>
    <w:rsid w:val="004E2ED1"/>
    <w:rsid w:val="00505499"/>
    <w:rsid w:val="00506B21"/>
    <w:rsid w:val="005076D8"/>
    <w:rsid w:val="00510D0F"/>
    <w:rsid w:val="00522BA0"/>
    <w:rsid w:val="00527B3C"/>
    <w:rsid w:val="00534050"/>
    <w:rsid w:val="00553632"/>
    <w:rsid w:val="00562447"/>
    <w:rsid w:val="0057183B"/>
    <w:rsid w:val="0057612F"/>
    <w:rsid w:val="00577D52"/>
    <w:rsid w:val="0059624D"/>
    <w:rsid w:val="00597416"/>
    <w:rsid w:val="00597B12"/>
    <w:rsid w:val="005A490D"/>
    <w:rsid w:val="005B1DF5"/>
    <w:rsid w:val="005B3BD6"/>
    <w:rsid w:val="005C5088"/>
    <w:rsid w:val="005C7C45"/>
    <w:rsid w:val="005D09CC"/>
    <w:rsid w:val="005D322D"/>
    <w:rsid w:val="005D3361"/>
    <w:rsid w:val="005F0E92"/>
    <w:rsid w:val="0060248F"/>
    <w:rsid w:val="00602964"/>
    <w:rsid w:val="00604B2B"/>
    <w:rsid w:val="00610954"/>
    <w:rsid w:val="00611821"/>
    <w:rsid w:val="00614141"/>
    <w:rsid w:val="00624886"/>
    <w:rsid w:val="00634DC6"/>
    <w:rsid w:val="006361E6"/>
    <w:rsid w:val="00663E1E"/>
    <w:rsid w:val="00670D2D"/>
    <w:rsid w:val="0067127D"/>
    <w:rsid w:val="006770A8"/>
    <w:rsid w:val="00682F69"/>
    <w:rsid w:val="00687F2D"/>
    <w:rsid w:val="00695BBE"/>
    <w:rsid w:val="006971DF"/>
    <w:rsid w:val="006A211D"/>
    <w:rsid w:val="006B1889"/>
    <w:rsid w:val="006C5136"/>
    <w:rsid w:val="006C5B06"/>
    <w:rsid w:val="006C7BA6"/>
    <w:rsid w:val="006D3B66"/>
    <w:rsid w:val="006E02C2"/>
    <w:rsid w:val="006E1073"/>
    <w:rsid w:val="006E11BC"/>
    <w:rsid w:val="006E2517"/>
    <w:rsid w:val="006E25EF"/>
    <w:rsid w:val="006E6648"/>
    <w:rsid w:val="006E743D"/>
    <w:rsid w:val="006F0069"/>
    <w:rsid w:val="006F0FC9"/>
    <w:rsid w:val="0070127F"/>
    <w:rsid w:val="00704C37"/>
    <w:rsid w:val="00707112"/>
    <w:rsid w:val="00707F44"/>
    <w:rsid w:val="00711135"/>
    <w:rsid w:val="00711770"/>
    <w:rsid w:val="0071263B"/>
    <w:rsid w:val="00712CAB"/>
    <w:rsid w:val="00720F55"/>
    <w:rsid w:val="00732249"/>
    <w:rsid w:val="0073559F"/>
    <w:rsid w:val="00756332"/>
    <w:rsid w:val="00757D64"/>
    <w:rsid w:val="00764F1D"/>
    <w:rsid w:val="0077390A"/>
    <w:rsid w:val="00781650"/>
    <w:rsid w:val="00796259"/>
    <w:rsid w:val="007A2806"/>
    <w:rsid w:val="007B0576"/>
    <w:rsid w:val="007B7C35"/>
    <w:rsid w:val="007C37A3"/>
    <w:rsid w:val="007C7EDD"/>
    <w:rsid w:val="007D1A6F"/>
    <w:rsid w:val="007E6416"/>
    <w:rsid w:val="007F4B03"/>
    <w:rsid w:val="008058D4"/>
    <w:rsid w:val="00807F1F"/>
    <w:rsid w:val="00813AAE"/>
    <w:rsid w:val="00825E86"/>
    <w:rsid w:val="00826571"/>
    <w:rsid w:val="00832709"/>
    <w:rsid w:val="00832E75"/>
    <w:rsid w:val="008336B2"/>
    <w:rsid w:val="00847B75"/>
    <w:rsid w:val="0085161B"/>
    <w:rsid w:val="00854A60"/>
    <w:rsid w:val="00856513"/>
    <w:rsid w:val="008614D3"/>
    <w:rsid w:val="0087004B"/>
    <w:rsid w:val="008A1F00"/>
    <w:rsid w:val="008B1BDA"/>
    <w:rsid w:val="008B4453"/>
    <w:rsid w:val="008B7F1D"/>
    <w:rsid w:val="008D7048"/>
    <w:rsid w:val="008E3130"/>
    <w:rsid w:val="009023A4"/>
    <w:rsid w:val="00903941"/>
    <w:rsid w:val="009177F5"/>
    <w:rsid w:val="00932B92"/>
    <w:rsid w:val="009331B9"/>
    <w:rsid w:val="009506F5"/>
    <w:rsid w:val="00951964"/>
    <w:rsid w:val="00956652"/>
    <w:rsid w:val="00963696"/>
    <w:rsid w:val="00967E4B"/>
    <w:rsid w:val="00975FC9"/>
    <w:rsid w:val="009930D1"/>
    <w:rsid w:val="009978D2"/>
    <w:rsid w:val="009C4DE5"/>
    <w:rsid w:val="009D6931"/>
    <w:rsid w:val="009F52F6"/>
    <w:rsid w:val="00A41B80"/>
    <w:rsid w:val="00A43BF1"/>
    <w:rsid w:val="00A45CB7"/>
    <w:rsid w:val="00A53608"/>
    <w:rsid w:val="00A70484"/>
    <w:rsid w:val="00A71DED"/>
    <w:rsid w:val="00A81AA2"/>
    <w:rsid w:val="00A91C3D"/>
    <w:rsid w:val="00A9593B"/>
    <w:rsid w:val="00AA14E2"/>
    <w:rsid w:val="00AA1A9D"/>
    <w:rsid w:val="00AA22CF"/>
    <w:rsid w:val="00AC2C36"/>
    <w:rsid w:val="00AC698A"/>
    <w:rsid w:val="00AD3E3D"/>
    <w:rsid w:val="00AF4C55"/>
    <w:rsid w:val="00B005A2"/>
    <w:rsid w:val="00B03575"/>
    <w:rsid w:val="00B10838"/>
    <w:rsid w:val="00B11CD0"/>
    <w:rsid w:val="00B217C4"/>
    <w:rsid w:val="00B2382B"/>
    <w:rsid w:val="00B25C98"/>
    <w:rsid w:val="00B30BAA"/>
    <w:rsid w:val="00B41FB6"/>
    <w:rsid w:val="00B432FC"/>
    <w:rsid w:val="00B45E52"/>
    <w:rsid w:val="00B46D9F"/>
    <w:rsid w:val="00B47F5E"/>
    <w:rsid w:val="00B5112E"/>
    <w:rsid w:val="00B65B3F"/>
    <w:rsid w:val="00B7564F"/>
    <w:rsid w:val="00B86CE1"/>
    <w:rsid w:val="00BA4BF2"/>
    <w:rsid w:val="00BB6CA9"/>
    <w:rsid w:val="00BB7F89"/>
    <w:rsid w:val="00BD3E9D"/>
    <w:rsid w:val="00BD671E"/>
    <w:rsid w:val="00BD70DC"/>
    <w:rsid w:val="00BE3BA6"/>
    <w:rsid w:val="00BF5070"/>
    <w:rsid w:val="00C054EB"/>
    <w:rsid w:val="00C129CF"/>
    <w:rsid w:val="00C34A59"/>
    <w:rsid w:val="00C535DB"/>
    <w:rsid w:val="00C666EE"/>
    <w:rsid w:val="00C722E3"/>
    <w:rsid w:val="00C745ED"/>
    <w:rsid w:val="00C97E3E"/>
    <w:rsid w:val="00CA1FA8"/>
    <w:rsid w:val="00CA23A6"/>
    <w:rsid w:val="00CA4AD0"/>
    <w:rsid w:val="00CB14CD"/>
    <w:rsid w:val="00CC4549"/>
    <w:rsid w:val="00CC7130"/>
    <w:rsid w:val="00CC78A4"/>
    <w:rsid w:val="00CD2B72"/>
    <w:rsid w:val="00CD4874"/>
    <w:rsid w:val="00CE1A5D"/>
    <w:rsid w:val="00CE37D5"/>
    <w:rsid w:val="00CF2030"/>
    <w:rsid w:val="00D03A55"/>
    <w:rsid w:val="00D04667"/>
    <w:rsid w:val="00D0473F"/>
    <w:rsid w:val="00D07116"/>
    <w:rsid w:val="00D12EB7"/>
    <w:rsid w:val="00D169B9"/>
    <w:rsid w:val="00D310AA"/>
    <w:rsid w:val="00D45496"/>
    <w:rsid w:val="00D461A8"/>
    <w:rsid w:val="00D47CBC"/>
    <w:rsid w:val="00D50F60"/>
    <w:rsid w:val="00D52A4D"/>
    <w:rsid w:val="00D559DB"/>
    <w:rsid w:val="00D57E49"/>
    <w:rsid w:val="00D66B7B"/>
    <w:rsid w:val="00D733A7"/>
    <w:rsid w:val="00D93785"/>
    <w:rsid w:val="00DA1B08"/>
    <w:rsid w:val="00DA62E6"/>
    <w:rsid w:val="00DC0BA5"/>
    <w:rsid w:val="00DC0F32"/>
    <w:rsid w:val="00DC0FB3"/>
    <w:rsid w:val="00DC5DDC"/>
    <w:rsid w:val="00DD5CB0"/>
    <w:rsid w:val="00DE04E1"/>
    <w:rsid w:val="00DE0F8A"/>
    <w:rsid w:val="00DF31A6"/>
    <w:rsid w:val="00E015EC"/>
    <w:rsid w:val="00E03B36"/>
    <w:rsid w:val="00E21E01"/>
    <w:rsid w:val="00E3744B"/>
    <w:rsid w:val="00E43312"/>
    <w:rsid w:val="00E447CD"/>
    <w:rsid w:val="00E501D5"/>
    <w:rsid w:val="00E665AF"/>
    <w:rsid w:val="00E811C8"/>
    <w:rsid w:val="00E822A8"/>
    <w:rsid w:val="00EA117A"/>
    <w:rsid w:val="00EB179A"/>
    <w:rsid w:val="00EB6B97"/>
    <w:rsid w:val="00EB6F91"/>
    <w:rsid w:val="00ED1B8B"/>
    <w:rsid w:val="00ED4C5A"/>
    <w:rsid w:val="00ED7610"/>
    <w:rsid w:val="00EF7A65"/>
    <w:rsid w:val="00F04493"/>
    <w:rsid w:val="00F156D3"/>
    <w:rsid w:val="00F37AC0"/>
    <w:rsid w:val="00F53582"/>
    <w:rsid w:val="00F5498B"/>
    <w:rsid w:val="00F5502A"/>
    <w:rsid w:val="00F619C3"/>
    <w:rsid w:val="00FA191D"/>
    <w:rsid w:val="00FA2ADD"/>
    <w:rsid w:val="00FB1B64"/>
    <w:rsid w:val="00FB60F0"/>
    <w:rsid w:val="00FC6D86"/>
    <w:rsid w:val="00FD4033"/>
    <w:rsid w:val="00FD789A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0E1B"/>
  <w15:chartTrackingRefBased/>
  <w15:docId w15:val="{02A6CFCE-451B-104D-B3B3-92535BA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A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A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A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A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A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A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A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A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A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A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A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Aleš Mgr. Ph.D.</dc:creator>
  <cp:keywords/>
  <dc:description/>
  <cp:lastModifiedBy>Eva Horáková</cp:lastModifiedBy>
  <cp:revision>2</cp:revision>
  <cp:lastPrinted>2026-06-22T13:34:00Z</cp:lastPrinted>
  <dcterms:created xsi:type="dcterms:W3CDTF">2026-06-25T10:26:00Z</dcterms:created>
  <dcterms:modified xsi:type="dcterms:W3CDTF">2026-06-25T10:26:00Z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9359b14c-fdfc-4c41-9d6b-e22be8269efb</vt:lpwstr>
  </property>
</Properties>
</file>